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E6D" w:rsidRDefault="003E5E6D"/>
    <w:p w:rsidR="00A26F74" w:rsidRPr="00C2041E" w:rsidRDefault="00A26F74" w:rsidP="00C2041E">
      <w:pPr>
        <w:pStyle w:val="Nadpis1"/>
      </w:pPr>
      <w:r w:rsidRPr="00C2041E">
        <w:t xml:space="preserve">Příloha č. </w:t>
      </w:r>
      <w:r w:rsidR="00A33D65">
        <w:t>5</w:t>
      </w:r>
      <w:r w:rsidRPr="00C2041E">
        <w:t xml:space="preserve"> ZD – Vzor předávacího protokolu</w:t>
      </w:r>
    </w:p>
    <w:p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:rsidR="00A26F74" w:rsidRDefault="00A26F74" w:rsidP="00C2041E">
      <w:pPr>
        <w:pStyle w:val="Nadpis2"/>
      </w:pPr>
      <w:r>
        <w:t>Předávací protokol</w:t>
      </w:r>
    </w:p>
    <w:p w:rsidR="00B0421D" w:rsidRPr="00B0421D" w:rsidRDefault="00B0421D" w:rsidP="00B0421D">
      <w:pPr>
        <w:spacing w:after="0"/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</w:p>
    <w:p w:rsidR="00A26F74" w:rsidRDefault="00A26F74" w:rsidP="00A26F74">
      <w:pPr>
        <w:spacing w:after="0" w:line="240" w:lineRule="auto"/>
        <w:jc w:val="both"/>
      </w:pPr>
    </w:p>
    <w:p w:rsidR="00756C25" w:rsidRDefault="00756C25" w:rsidP="00A26F74">
      <w:pPr>
        <w:spacing w:after="0" w:line="240" w:lineRule="auto"/>
        <w:jc w:val="both"/>
      </w:pPr>
    </w:p>
    <w:p w:rsidR="00921016" w:rsidRPr="00921016" w:rsidRDefault="00921016" w:rsidP="00921016">
      <w:pPr>
        <w:tabs>
          <w:tab w:val="left" w:pos="3255"/>
        </w:tabs>
      </w:pPr>
      <w:r>
        <w:lastRenderedPageBreak/>
        <w:tab/>
      </w:r>
    </w:p>
    <w:p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prodávajícího</w:t>
      </w:r>
      <w:r w:rsidR="00756C25">
        <w:rPr>
          <w:rFonts w:asciiTheme="minorHAnsi" w:hAnsiTheme="minorHAnsi" w:cs="Tahoma"/>
          <w:b/>
        </w:rPr>
        <w:t>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:rsidR="00A26F74" w:rsidRDefault="00A26F74" w:rsidP="00756C25">
      <w:pPr>
        <w:spacing w:after="0" w:line="240" w:lineRule="auto"/>
        <w:rPr>
          <w:b/>
        </w:rPr>
      </w:pPr>
    </w:p>
    <w:p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:rsidR="00A26F74" w:rsidRDefault="00A26F74" w:rsidP="00756C25"/>
    <w:sectPr w:rsidR="00A26F74" w:rsidSect="009210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418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CFA" w:rsidRDefault="005B2CFA" w:rsidP="00A26F74">
      <w:pPr>
        <w:spacing w:after="0" w:line="240" w:lineRule="auto"/>
      </w:pPr>
      <w:r>
        <w:separator/>
      </w:r>
    </w:p>
  </w:endnote>
  <w:end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016" w:rsidRDefault="009210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843162"/>
      <w:docPartObj>
        <w:docPartGallery w:val="Page Numbers (Bottom of Page)"/>
        <w:docPartUnique/>
      </w:docPartObj>
    </w:sdtPr>
    <w:sdtEndPr/>
    <w:sdtContent>
      <w:p w:rsidR="00536994" w:rsidRPr="00536994" w:rsidRDefault="00536994" w:rsidP="00536994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36994">
          <w:rPr>
            <w:sz w:val="20"/>
            <w:szCs w:val="20"/>
          </w:rPr>
          <w:t xml:space="preserve">Název projektu: „Zobrazovací techniky RDG přístroje“, </w:t>
        </w:r>
      </w:p>
      <w:p w:rsidR="00536994" w:rsidRPr="00536994" w:rsidRDefault="00536994" w:rsidP="00536994">
        <w:pPr>
          <w:tabs>
            <w:tab w:val="center" w:pos="4536"/>
            <w:tab w:val="left" w:pos="6330"/>
            <w:tab w:val="right" w:pos="9072"/>
            <w:tab w:val="right" w:pos="9864"/>
          </w:tabs>
          <w:spacing w:after="0" w:line="240" w:lineRule="auto"/>
          <w:rPr>
            <w:rFonts w:asciiTheme="minorHAnsi" w:eastAsiaTheme="minorHAnsi" w:hAnsiTheme="minorHAnsi" w:cstheme="minorBidi"/>
            <w:sz w:val="20"/>
            <w:szCs w:val="20"/>
            <w:lang w:eastAsia="en-US"/>
          </w:rPr>
        </w:pPr>
        <w:proofErr w:type="spellStart"/>
        <w:r w:rsidRPr="00536994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>reg</w:t>
        </w:r>
        <w:proofErr w:type="spellEnd"/>
        <w:r w:rsidRPr="00536994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 xml:space="preserve">. č. CZ.06.2.56/0.0/0.0/16_043/0001542                                                                              </w:t>
        </w:r>
      </w:p>
      <w:p w:rsidR="00921016" w:rsidRDefault="00536994" w:rsidP="00536994">
        <w:pPr>
          <w:pStyle w:val="Zpat"/>
          <w:tabs>
            <w:tab w:val="left" w:pos="6330"/>
            <w:tab w:val="right" w:pos="9864"/>
          </w:tabs>
        </w:pPr>
        <w:r w:rsidRPr="00536994">
          <w:rPr>
            <w:b/>
            <w:sz w:val="20"/>
            <w:szCs w:val="20"/>
          </w:rPr>
          <w:t xml:space="preserve">Tento projekt je spolufinancován Evropskou unií z Evropského fondu pro regionální rozvoj. </w:t>
        </w:r>
        <w:bookmarkStart w:id="0" w:name="_GoBack"/>
        <w:bookmarkEnd w:id="0"/>
        <w:r w:rsidR="00921016">
          <w:rPr>
            <w:rFonts w:ascii="Calibri" w:hAnsi="Calibri" w:cs="Calibri"/>
            <w:b/>
            <w:sz w:val="20"/>
            <w:szCs w:val="20"/>
          </w:rPr>
          <w:t xml:space="preserve">                                 </w:t>
        </w:r>
        <w:r w:rsidR="00921016">
          <w:fldChar w:fldCharType="begin"/>
        </w:r>
        <w:r w:rsidR="00921016">
          <w:instrText>PAGE   \* MERGEFORMAT</w:instrText>
        </w:r>
        <w:r w:rsidR="00921016">
          <w:fldChar w:fldCharType="separate"/>
        </w:r>
        <w:r w:rsidR="00921016">
          <w:t>2</w:t>
        </w:r>
        <w:r w:rsidR="00921016">
          <w:fldChar w:fldCharType="end"/>
        </w:r>
      </w:p>
    </w:sdtContent>
  </w:sdt>
  <w:p w:rsidR="00A26F74" w:rsidRPr="00E83895" w:rsidRDefault="00A26F74" w:rsidP="00E83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016" w:rsidRDefault="0092101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CFA" w:rsidRDefault="005B2CFA" w:rsidP="00A26F74">
      <w:pPr>
        <w:spacing w:after="0" w:line="240" w:lineRule="auto"/>
      </w:pPr>
      <w:r>
        <w:separator/>
      </w:r>
    </w:p>
  </w:footnote>
  <w:footnote w:type="continuationSeparator" w:id="0">
    <w:p w:rsidR="005B2CFA" w:rsidRDefault="005B2CFA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016" w:rsidRDefault="009210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F74" w:rsidRDefault="00A26F74">
    <w:pPr>
      <w:pStyle w:val="Zhlav"/>
    </w:pPr>
    <w:r>
      <w:rPr>
        <w:b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E1F79B0" wp14:editId="488C4FE5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9525"/>
          <wp:wrapNone/>
          <wp:docPr id="10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016" w:rsidRDefault="0092101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1F226D"/>
    <w:rsid w:val="002E24CA"/>
    <w:rsid w:val="003A3329"/>
    <w:rsid w:val="003E5E6D"/>
    <w:rsid w:val="004C71DA"/>
    <w:rsid w:val="00536994"/>
    <w:rsid w:val="005B2CFA"/>
    <w:rsid w:val="00660364"/>
    <w:rsid w:val="006E56C5"/>
    <w:rsid w:val="00756C25"/>
    <w:rsid w:val="00921016"/>
    <w:rsid w:val="00A26F74"/>
    <w:rsid w:val="00A33D65"/>
    <w:rsid w:val="00B00C6A"/>
    <w:rsid w:val="00B0421D"/>
    <w:rsid w:val="00B41B30"/>
    <w:rsid w:val="00B976D6"/>
    <w:rsid w:val="00BC45D4"/>
    <w:rsid w:val="00BF7C1A"/>
    <w:rsid w:val="00C2041E"/>
    <w:rsid w:val="00DA75BF"/>
    <w:rsid w:val="00E83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976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B976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Jaroslava Čížková</cp:lastModifiedBy>
  <cp:revision>9</cp:revision>
  <dcterms:created xsi:type="dcterms:W3CDTF">2018-03-28T19:56:00Z</dcterms:created>
  <dcterms:modified xsi:type="dcterms:W3CDTF">2020-07-14T10:41:00Z</dcterms:modified>
</cp:coreProperties>
</file>